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5760" w14:textId="77777777" w:rsidR="009E4C46" w:rsidRDefault="004851ED">
      <w:pPr>
        <w:spacing w:after="0" w:line="259" w:lineRule="auto"/>
        <w:ind w:left="0" w:right="0" w:firstLine="0"/>
        <w:jc w:val="right"/>
      </w:pPr>
      <w:r>
        <w:rPr>
          <w:color w:val="181717"/>
          <w:sz w:val="16"/>
        </w:rPr>
        <w:t xml:space="preserve">Załączniki do rozporządzenia Rady Ministrów z dnia </w:t>
      </w:r>
    </w:p>
    <w:p w14:paraId="317902CD" w14:textId="77777777" w:rsidR="009E4C46" w:rsidRDefault="004851ED">
      <w:pPr>
        <w:spacing w:after="240" w:line="259" w:lineRule="auto"/>
        <w:ind w:left="6386" w:right="0" w:firstLine="0"/>
        <w:jc w:val="left"/>
      </w:pPr>
      <w:r>
        <w:rPr>
          <w:color w:val="181717"/>
          <w:sz w:val="16"/>
        </w:rPr>
        <w:t>17 października 2025 r. (Dz. U. poz. 1489)</w:t>
      </w:r>
    </w:p>
    <w:p w14:paraId="19AE9D6F" w14:textId="27FE2DB0" w:rsidR="009E4C46" w:rsidRDefault="004851ED" w:rsidP="00315D92">
      <w:pPr>
        <w:spacing w:after="255" w:line="259" w:lineRule="auto"/>
        <w:ind w:left="0" w:right="0" w:firstLine="0"/>
        <w:jc w:val="right"/>
      </w:pPr>
      <w:r>
        <w:rPr>
          <w:b/>
          <w:color w:val="181717"/>
          <w:sz w:val="18"/>
        </w:rPr>
        <w:t>Załącznik nr 1</w:t>
      </w: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4851ED">
            <w:pPr>
              <w:spacing w:after="0" w:line="259" w:lineRule="auto"/>
              <w:ind w:left="0" w:right="47" w:firstLine="0"/>
              <w:jc w:val="center"/>
            </w:pPr>
            <w:r>
              <w:rPr>
                <w:b/>
                <w:sz w:val="23"/>
              </w:rPr>
              <w:t xml:space="preserve">Formularz informacji przedstawianych przy ubieganiu się o pomoc </w:t>
            </w:r>
            <w:r>
              <w:rPr>
                <w:b/>
                <w:i/>
                <w:sz w:val="23"/>
              </w:rPr>
              <w:t xml:space="preserve">de </w:t>
            </w:r>
            <w:proofErr w:type="spellStart"/>
            <w:r>
              <w:rPr>
                <w:b/>
                <w:i/>
                <w:sz w:val="23"/>
              </w:rPr>
              <w:t>minimis</w:t>
            </w:r>
            <w:proofErr w:type="spellEnd"/>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4851ED">
            <w:pPr>
              <w:spacing w:after="14" w:line="259" w:lineRule="auto"/>
              <w:ind w:left="0" w:right="0" w:firstLine="0"/>
              <w:jc w:val="left"/>
            </w:pPr>
            <w:r>
              <w:rPr>
                <w:b/>
                <w:sz w:val="21"/>
              </w:rPr>
              <w:t xml:space="preserve">Stosuje się do pomocy </w:t>
            </w:r>
            <w:r>
              <w:rPr>
                <w:b/>
                <w:i/>
                <w:sz w:val="21"/>
              </w:rPr>
              <w:t xml:space="preserve">de </w:t>
            </w:r>
            <w:proofErr w:type="spellStart"/>
            <w:r>
              <w:rPr>
                <w:b/>
                <w:i/>
                <w:sz w:val="21"/>
              </w:rPr>
              <w:t>minimis</w:t>
            </w:r>
            <w:proofErr w:type="spellEnd"/>
            <w:r>
              <w:rPr>
                <w:b/>
                <w:sz w:val="21"/>
              </w:rPr>
              <w:t xml:space="preserve"> udzielanej na warunkach określonych w rozporządzeniu Komisji (UE) </w:t>
            </w:r>
          </w:p>
          <w:p w14:paraId="1A5FE7BF" w14:textId="77777777" w:rsidR="009E4C46" w:rsidRDefault="004851ED">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4851ED">
            <w:pPr>
              <w:spacing w:after="0" w:line="259" w:lineRule="auto"/>
              <w:ind w:left="0" w:right="0" w:firstLine="0"/>
              <w:jc w:val="left"/>
            </w:pPr>
            <w:r>
              <w:rPr>
                <w:b/>
                <w:sz w:val="21"/>
              </w:rPr>
              <w:t xml:space="preserve">Europejskiej do pomocy </w:t>
            </w:r>
            <w:r>
              <w:rPr>
                <w:b/>
                <w:i/>
                <w:sz w:val="21"/>
              </w:rPr>
              <w:t xml:space="preserve">de </w:t>
            </w:r>
            <w:proofErr w:type="spellStart"/>
            <w:r>
              <w:rPr>
                <w:b/>
                <w:i/>
                <w:sz w:val="21"/>
              </w:rPr>
              <w:t>minimis</w:t>
            </w:r>
            <w:proofErr w:type="spellEnd"/>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4851ED">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4851ED">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4851ED">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4851ED">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4851ED">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4851ED">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4851ED">
                  <w:pPr>
                    <w:spacing w:after="0" w:line="259" w:lineRule="auto"/>
                    <w:ind w:left="0" w:right="0" w:firstLine="0"/>
                    <w:jc w:val="left"/>
                  </w:pPr>
                  <w:r>
                    <w:rPr>
                      <w:sz w:val="21"/>
                    </w:rPr>
                    <w:t xml:space="preserve"> </w:t>
                  </w:r>
                </w:p>
              </w:tc>
            </w:tr>
          </w:tbl>
          <w:p w14:paraId="59B83C44" w14:textId="77777777" w:rsidR="009E4C46" w:rsidRDefault="004851ED">
            <w:pPr>
              <w:spacing w:after="0" w:line="259" w:lineRule="auto"/>
              <w:ind w:left="0" w:right="0" w:firstLine="0"/>
              <w:jc w:val="left"/>
            </w:pPr>
            <w:r>
              <w:rPr>
                <w:sz w:val="21"/>
              </w:rPr>
              <w:t xml:space="preserve"> </w:t>
            </w:r>
          </w:p>
          <w:p w14:paraId="0BECDC77" w14:textId="77777777" w:rsidR="009E4C46" w:rsidRDefault="004851ED">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4851ED">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4851ED">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4851ED">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4851ED">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4851ED">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4851ED">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4851ED">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4851ED">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4851ED">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4851ED">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4851ED">
            <w:pPr>
              <w:spacing w:after="53" w:line="259" w:lineRule="auto"/>
              <w:ind w:left="0" w:right="0" w:firstLine="0"/>
              <w:jc w:val="left"/>
            </w:pPr>
            <w:r>
              <w:rPr>
                <w:sz w:val="21"/>
              </w:rPr>
              <w:t xml:space="preserve">  </w:t>
            </w:r>
          </w:p>
          <w:p w14:paraId="2787437E" w14:textId="77777777" w:rsidR="009E4C46" w:rsidRDefault="004851ED">
            <w:pPr>
              <w:spacing w:after="0" w:line="259" w:lineRule="auto"/>
              <w:ind w:left="0" w:right="0" w:firstLine="0"/>
              <w:jc w:val="left"/>
            </w:pPr>
            <w:r>
              <w:rPr>
                <w:sz w:val="21"/>
              </w:rPr>
              <w:t xml:space="preserve"> </w:t>
            </w:r>
          </w:p>
          <w:p w14:paraId="0B35002F" w14:textId="77777777" w:rsidR="009E4C46" w:rsidRDefault="004851ED">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4851ED">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4851ED">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4851ED">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4851ED">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4851ED">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4851ED">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4851ED">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4851ED">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4851ED">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4851ED">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4851ED">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4851ED">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4851ED">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4851ED">
            <w:pPr>
              <w:spacing w:after="0" w:line="259" w:lineRule="auto"/>
              <w:ind w:left="0" w:right="84" w:firstLine="0"/>
              <w:jc w:val="left"/>
            </w:pPr>
            <w:r>
              <w:rPr>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4851ED">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4851ED">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4851ED">
            <w:pPr>
              <w:spacing w:after="0" w:line="259" w:lineRule="auto"/>
              <w:ind w:left="0" w:right="0" w:firstLine="0"/>
              <w:jc w:val="left"/>
            </w:pPr>
            <w:r>
              <w:rPr>
                <w:sz w:val="21"/>
              </w:rPr>
              <w:t xml:space="preserve">2009 r. o finansach publicznych (Dz. U. z 2024 r. poz. 1530,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4851ED">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4851ED">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4851ED">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4851ED">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4851ED">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4851ED">
            <w:pPr>
              <w:spacing w:after="0" w:line="259" w:lineRule="auto"/>
              <w:ind w:left="0" w:right="0" w:firstLine="0"/>
              <w:jc w:val="left"/>
            </w:pPr>
            <w:r>
              <w:rPr>
                <w:sz w:val="21"/>
              </w:rPr>
              <w:t xml:space="preserve">Traktatu (Dz. Urz. UE L 187 z 26.06.2014, str. 1, z </w:t>
            </w:r>
            <w:proofErr w:type="spellStart"/>
            <w:r>
              <w:rPr>
                <w:sz w:val="21"/>
              </w:rPr>
              <w:t>późn</w:t>
            </w:r>
            <w:proofErr w:type="spellEnd"/>
            <w:r>
              <w:rPr>
                <w:sz w:val="21"/>
              </w:rPr>
              <w:t>.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4851ED">
            <w:pPr>
              <w:spacing w:after="0" w:line="259" w:lineRule="auto"/>
              <w:ind w:left="0" w:right="0" w:firstLine="0"/>
              <w:jc w:val="left"/>
            </w:pPr>
            <w:proofErr w:type="spellStart"/>
            <w:r>
              <w:rPr>
                <w:sz w:val="21"/>
              </w:rPr>
              <w:t>mikroprzedsiębiorca</w:t>
            </w:r>
            <w:proofErr w:type="spellEnd"/>
            <w:r>
              <w:rPr>
                <w:sz w:val="21"/>
              </w:rPr>
              <w:t xml:space="preserve">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4851ED">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4851ED">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4851ED">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4851ED">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4851ED">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4851ED">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4851ED">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4851ED">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4851ED">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4851ED">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4851ED">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4851ED">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4851ED">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4851ED">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4851ED">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4851ED">
            <w:pPr>
              <w:spacing w:after="0" w:line="259" w:lineRule="auto"/>
              <w:ind w:left="305" w:right="0" w:firstLine="0"/>
              <w:jc w:val="left"/>
            </w:pPr>
            <w:r>
              <w:rPr>
                <w:sz w:val="21"/>
              </w:rPr>
              <w:t xml:space="preserve">Polskiej Klasyfikacji Działalności (PKD) (Dz. U. poz. 1885, z </w:t>
            </w:r>
            <w:proofErr w:type="spellStart"/>
            <w:r>
              <w:rPr>
                <w:sz w:val="21"/>
              </w:rPr>
              <w:t>późn</w:t>
            </w:r>
            <w:proofErr w:type="spellEnd"/>
            <w:r>
              <w:rPr>
                <w:sz w:val="21"/>
              </w:rPr>
              <w:t>.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4851ED">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4851ED">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4851ED">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4851ED">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4851ED">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4851ED">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4851ED">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4851ED">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4851ED">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4851ED">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4851ED">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4851ED">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4851ED">
                  <w:pPr>
                    <w:spacing w:after="0" w:line="259" w:lineRule="auto"/>
                    <w:ind w:left="0" w:right="0" w:firstLine="0"/>
                    <w:jc w:val="left"/>
                  </w:pPr>
                  <w:r>
                    <w:rPr>
                      <w:sz w:val="21"/>
                    </w:rPr>
                    <w:t xml:space="preserve"> </w:t>
                  </w:r>
                </w:p>
              </w:tc>
            </w:tr>
          </w:tbl>
          <w:p w14:paraId="19D4EED8" w14:textId="77777777" w:rsidR="009E4C46" w:rsidRDefault="004851ED">
            <w:pPr>
              <w:tabs>
                <w:tab w:val="center" w:pos="1883"/>
              </w:tabs>
              <w:spacing w:after="0" w:line="259" w:lineRule="auto"/>
              <w:ind w:left="0" w:right="0" w:firstLine="0"/>
              <w:jc w:val="left"/>
            </w:pPr>
            <w:r>
              <w:rPr>
                <w:sz w:val="21"/>
              </w:rPr>
              <w:t xml:space="preserve">    d </w:t>
            </w:r>
            <w:r>
              <w:rPr>
                <w:sz w:val="21"/>
              </w:rPr>
              <w:tab/>
            </w:r>
            <w:proofErr w:type="spellStart"/>
            <w:r>
              <w:rPr>
                <w:sz w:val="21"/>
              </w:rPr>
              <w:t>zień</w:t>
            </w:r>
            <w:proofErr w:type="spellEnd"/>
            <w:r>
              <w:rPr>
                <w:sz w:val="21"/>
              </w:rPr>
              <w:t xml:space="preserve">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4851ED">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4851ED">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4851ED">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4851ED">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4851ED">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4851ED">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4851ED">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4851ED">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4851ED">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4851ED">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4851ED">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4851ED">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4851ED">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4851ED">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4851ED">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4851ED">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4851ED">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4851ED">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4851ED">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4851ED">
            <w:pPr>
              <w:spacing w:after="0" w:line="259" w:lineRule="auto"/>
              <w:ind w:left="0" w:right="0" w:firstLine="0"/>
              <w:jc w:val="left"/>
            </w:pPr>
            <w:r>
              <w:rPr>
                <w:sz w:val="21"/>
              </w:rPr>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4851ED">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4851ED">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4851ED">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 xml:space="preserve">de </w:t>
            </w:r>
            <w:proofErr w:type="spellStart"/>
            <w:r>
              <w:rPr>
                <w:i/>
                <w:sz w:val="21"/>
              </w:rPr>
              <w:t>minimis</w:t>
            </w:r>
            <w:proofErr w:type="spellEnd"/>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4851ED">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4851ED">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4851ED">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4851ED"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4851ED">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4851ED">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4851ED"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4851ED">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4851ED">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4851ED">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4851ED">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4851ED">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4851ED">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4851ED">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4851ED">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4851ED">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4851ED">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4851ED">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4851ED">
            <w:pPr>
              <w:spacing w:after="0" w:line="259" w:lineRule="auto"/>
              <w:ind w:left="305" w:right="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4851ED">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4851ED">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4851ED">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4851ED">
            <w:pPr>
              <w:spacing w:after="0" w:line="259" w:lineRule="auto"/>
              <w:ind w:left="305" w:right="14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4851ED">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4851ED">
            <w:pPr>
              <w:spacing w:after="0" w:line="259" w:lineRule="auto"/>
              <w:ind w:left="0" w:right="0" w:firstLine="0"/>
            </w:pPr>
            <w:r>
              <w:rPr>
                <w:sz w:val="21"/>
              </w:rPr>
              <w:t xml:space="preserve">Jeżeli nie jest możliwe ustalenie, jaka część pomocy </w:t>
            </w:r>
            <w:r>
              <w:rPr>
                <w:i/>
                <w:sz w:val="21"/>
              </w:rPr>
              <w:t xml:space="preserve">de </w:t>
            </w:r>
            <w:proofErr w:type="spellStart"/>
            <w:r>
              <w:rPr>
                <w:i/>
                <w:sz w:val="21"/>
              </w:rPr>
              <w:t>minimis</w:t>
            </w:r>
            <w:proofErr w:type="spellEnd"/>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4851ED">
            <w:pPr>
              <w:spacing w:after="0" w:line="259" w:lineRule="auto"/>
              <w:ind w:left="305" w:right="8" w:hanging="305"/>
              <w:jc w:val="left"/>
            </w:pPr>
            <w:r>
              <w:rPr>
                <w:sz w:val="21"/>
              </w:rPr>
              <w:t xml:space="preserve">a) łączną wartość pomocy </w:t>
            </w:r>
            <w:r>
              <w:rPr>
                <w:i/>
                <w:sz w:val="21"/>
              </w:rPr>
              <w:t xml:space="preserve">de </w:t>
            </w:r>
            <w:proofErr w:type="spellStart"/>
            <w:r>
              <w:rPr>
                <w:i/>
                <w:sz w:val="21"/>
              </w:rPr>
              <w:t>minimis</w:t>
            </w:r>
            <w:proofErr w:type="spellEnd"/>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4851ED">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4851ED">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4851ED">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4851ED">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4851ED">
            <w:pPr>
              <w:spacing w:after="0" w:line="259" w:lineRule="auto"/>
              <w:ind w:left="21" w:right="0" w:firstLine="0"/>
              <w:jc w:val="left"/>
            </w:pPr>
            <w:r>
              <w:rPr>
                <w:sz w:val="21"/>
              </w:rPr>
              <w:t xml:space="preserve"> </w:t>
            </w:r>
          </w:p>
        </w:tc>
      </w:tr>
    </w:tbl>
    <w:p w14:paraId="7B40A211" w14:textId="77777777" w:rsidR="009E4C46" w:rsidRDefault="004851ED">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5" w:type="dxa"/>
          <w:left w:w="103"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4851ED">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4851ED">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4851ED">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4851ED">
            <w:pPr>
              <w:spacing w:after="0" w:line="259" w:lineRule="auto"/>
              <w:ind w:left="0" w:right="51" w:firstLine="0"/>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 xml:space="preserve">de </w:t>
            </w:r>
            <w:proofErr w:type="spellStart"/>
            <w:r>
              <w:rPr>
                <w:i/>
                <w:sz w:val="21"/>
              </w:rPr>
              <w:t>minimis</w:t>
            </w:r>
            <w:proofErr w:type="spellEnd"/>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4851ED">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4851ED">
            <w:pPr>
              <w:spacing w:after="0" w:line="259" w:lineRule="auto"/>
              <w:ind w:left="0" w:right="0" w:firstLine="0"/>
              <w:jc w:val="left"/>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4851ED">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4851ED">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4851ED">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4851ED">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4851ED">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4851ED">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4851ED">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4851ED">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4851ED">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4851ED">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4851ED">
            <w:pPr>
              <w:spacing w:after="53" w:line="259" w:lineRule="auto"/>
              <w:ind w:left="0" w:right="0" w:firstLine="0"/>
              <w:jc w:val="left"/>
            </w:pPr>
            <w:r>
              <w:rPr>
                <w:sz w:val="21"/>
              </w:rPr>
              <w:t xml:space="preserve">  </w:t>
            </w:r>
          </w:p>
          <w:p w14:paraId="7A92E8E1" w14:textId="77777777" w:rsidR="009E4C46" w:rsidRDefault="004851ED">
            <w:pPr>
              <w:spacing w:after="50" w:line="259" w:lineRule="auto"/>
              <w:ind w:left="0" w:right="0" w:firstLine="0"/>
              <w:jc w:val="left"/>
            </w:pPr>
            <w:r>
              <w:rPr>
                <w:sz w:val="21"/>
              </w:rPr>
              <w:t xml:space="preserve"> </w:t>
            </w:r>
          </w:p>
          <w:p w14:paraId="70FD01BC" w14:textId="77777777" w:rsidR="009E4C46" w:rsidRDefault="004851ED">
            <w:pPr>
              <w:spacing w:after="53" w:line="259" w:lineRule="auto"/>
              <w:ind w:left="0" w:right="0" w:firstLine="0"/>
              <w:jc w:val="left"/>
            </w:pPr>
            <w:r>
              <w:rPr>
                <w:sz w:val="21"/>
              </w:rPr>
              <w:t xml:space="preserve"> </w:t>
            </w:r>
          </w:p>
          <w:p w14:paraId="35388F32" w14:textId="77777777" w:rsidR="009E4C46" w:rsidRDefault="004851ED">
            <w:pPr>
              <w:spacing w:after="53" w:line="259" w:lineRule="auto"/>
              <w:ind w:left="0" w:right="0" w:firstLine="0"/>
              <w:jc w:val="left"/>
            </w:pPr>
            <w:r>
              <w:rPr>
                <w:sz w:val="21"/>
              </w:rPr>
              <w:t xml:space="preserve"> </w:t>
            </w:r>
          </w:p>
          <w:p w14:paraId="55DA3B6B" w14:textId="77777777" w:rsidR="009E4C46" w:rsidRDefault="004851ED">
            <w:pPr>
              <w:spacing w:after="0" w:line="259" w:lineRule="auto"/>
              <w:ind w:left="0" w:right="0" w:firstLine="0"/>
              <w:jc w:val="left"/>
            </w:pPr>
            <w:r>
              <w:rPr>
                <w:sz w:val="21"/>
              </w:rPr>
              <w:t xml:space="preserve"> </w:t>
            </w:r>
          </w:p>
          <w:p w14:paraId="302651F0" w14:textId="77777777" w:rsidR="009E4C46" w:rsidRDefault="004851ED">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4851ED">
            <w:pPr>
              <w:spacing w:after="0" w:line="259" w:lineRule="auto"/>
              <w:ind w:left="0" w:right="0" w:firstLine="0"/>
            </w:pPr>
            <w:r>
              <w:rPr>
                <w:b/>
                <w:sz w:val="21"/>
              </w:rPr>
              <w:t xml:space="preserve">C. Informacje dotyczące działalności gospodarczej prowadzonej przez podmiot, któremu ma być udzielona pomoc </w:t>
            </w:r>
            <w:r>
              <w:rPr>
                <w:b/>
                <w:i/>
                <w:sz w:val="21"/>
              </w:rPr>
              <w:t xml:space="preserve">de </w:t>
            </w:r>
            <w:proofErr w:type="spellStart"/>
            <w:r>
              <w:rPr>
                <w:b/>
                <w:i/>
                <w:sz w:val="21"/>
              </w:rPr>
              <w:t>minimis</w:t>
            </w:r>
            <w:proofErr w:type="spellEnd"/>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4851ED">
            <w:pPr>
              <w:spacing w:after="0" w:line="259" w:lineRule="auto"/>
              <w:ind w:left="0" w:right="0" w:firstLine="0"/>
              <w:jc w:val="left"/>
            </w:pPr>
            <w:r>
              <w:rPr>
                <w:sz w:val="21"/>
              </w:rPr>
              <w:t xml:space="preserve"> 1. Czy podmiot, któremu ma być udzielona pomoc </w:t>
            </w:r>
            <w:r>
              <w:rPr>
                <w:i/>
                <w:sz w:val="21"/>
              </w:rPr>
              <w:t xml:space="preserve">de </w:t>
            </w:r>
            <w:proofErr w:type="spellStart"/>
            <w:r>
              <w:rPr>
                <w:i/>
                <w:sz w:val="21"/>
              </w:rPr>
              <w:t>minimis</w:t>
            </w:r>
            <w:proofErr w:type="spellEnd"/>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4851ED">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4851ED">
      <w:pPr>
        <w:spacing w:after="391" w:line="259" w:lineRule="auto"/>
        <w:ind w:left="24" w:right="0" w:firstLine="0"/>
        <w:jc w:val="left"/>
      </w:pPr>
      <w:r>
        <w:rPr>
          <w:rFonts w:ascii="Calibri" w:eastAsia="Calibri" w:hAnsi="Calibri" w:cs="Calibri"/>
          <w:sz w:val="2"/>
        </w:rPr>
        <w:t xml:space="preserve"> </w:t>
      </w:r>
    </w:p>
    <w:p w14:paraId="59DD411B" w14:textId="77777777" w:rsidR="009E4C46" w:rsidRDefault="004851ED">
      <w:pPr>
        <w:spacing w:after="0" w:line="259" w:lineRule="auto"/>
        <w:ind w:left="24" w:right="0" w:firstLine="0"/>
      </w:pPr>
      <w:r>
        <w:rPr>
          <w:rFonts w:ascii="Calibri" w:eastAsia="Calibri" w:hAnsi="Calibri" w:cs="Calibri"/>
          <w:sz w:val="21"/>
        </w:rPr>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4851ED">
            <w:pPr>
              <w:spacing w:after="0" w:line="259" w:lineRule="auto"/>
              <w:ind w:left="304" w:right="683" w:hanging="272"/>
              <w:jc w:val="left"/>
            </w:pP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4851ED">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4851ED">
            <w:pPr>
              <w:spacing w:after="0" w:line="259" w:lineRule="auto"/>
              <w:ind w:left="0" w:right="19" w:firstLine="0"/>
              <w:jc w:val="left"/>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4851ED">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4851ED">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4851ED">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4851ED">
            <w:pPr>
              <w:spacing w:after="53" w:line="259" w:lineRule="auto"/>
              <w:ind w:left="0" w:right="0" w:firstLine="0"/>
              <w:jc w:val="left"/>
            </w:pPr>
            <w:r>
              <w:t xml:space="preserve">  </w:t>
            </w:r>
          </w:p>
          <w:p w14:paraId="23551ED6" w14:textId="77777777" w:rsidR="009E4C46" w:rsidRDefault="004851ED">
            <w:pPr>
              <w:spacing w:after="54" w:line="259" w:lineRule="auto"/>
              <w:ind w:left="0" w:right="0" w:firstLine="0"/>
              <w:jc w:val="left"/>
            </w:pPr>
            <w:r>
              <w:t xml:space="preserve"> </w:t>
            </w:r>
          </w:p>
          <w:p w14:paraId="138CBE67" w14:textId="77777777" w:rsidR="009E4C46" w:rsidRDefault="004851ED">
            <w:pPr>
              <w:spacing w:after="53" w:line="259" w:lineRule="auto"/>
              <w:ind w:left="0" w:right="0" w:firstLine="0"/>
              <w:jc w:val="left"/>
            </w:pPr>
            <w:r>
              <w:t xml:space="preserve"> </w:t>
            </w:r>
          </w:p>
          <w:p w14:paraId="197133E9" w14:textId="77777777" w:rsidR="009E4C46" w:rsidRDefault="004851ED">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4851ED">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 xml:space="preserve">de </w:t>
            </w:r>
            <w:proofErr w:type="spellStart"/>
            <w:r>
              <w:rPr>
                <w:b/>
                <w:i/>
                <w:sz w:val="21"/>
              </w:rPr>
              <w:t>minimis</w:t>
            </w:r>
            <w:proofErr w:type="spellEnd"/>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4851ED">
            <w:pPr>
              <w:spacing w:after="0" w:line="259" w:lineRule="auto"/>
              <w:ind w:left="0" w:right="0" w:firstLine="0"/>
              <w:jc w:val="left"/>
            </w:pPr>
            <w:r>
              <w:rPr>
                <w:sz w:val="21"/>
              </w:rPr>
              <w:t xml:space="preserve">1. Czy pomoc </w:t>
            </w:r>
            <w:r>
              <w:rPr>
                <w:i/>
                <w:sz w:val="21"/>
              </w:rPr>
              <w:t xml:space="preserve">de </w:t>
            </w:r>
            <w:proofErr w:type="spellStart"/>
            <w:r>
              <w:rPr>
                <w:i/>
                <w:sz w:val="21"/>
              </w:rPr>
              <w:t>minimis</w:t>
            </w:r>
            <w:proofErr w:type="spellEnd"/>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4851ED">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4851ED">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4851ED">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4851ED">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4851ED">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 xml:space="preserve">de </w:t>
            </w:r>
            <w:proofErr w:type="spellStart"/>
            <w:r>
              <w:rPr>
                <w:i/>
                <w:sz w:val="21"/>
              </w:rPr>
              <w:t>minimis</w:t>
            </w:r>
            <w:proofErr w:type="spellEnd"/>
            <w:r>
              <w:rPr>
                <w:sz w:val="21"/>
              </w:rPr>
              <w:t xml:space="preserve"> oraz w odniesieniu do pomocy </w:t>
            </w:r>
            <w:r>
              <w:rPr>
                <w:i/>
                <w:sz w:val="21"/>
              </w:rPr>
              <w:t xml:space="preserve">de </w:t>
            </w:r>
            <w:proofErr w:type="spellStart"/>
            <w:r>
              <w:rPr>
                <w:i/>
                <w:sz w:val="21"/>
              </w:rPr>
              <w:t>minimis</w:t>
            </w:r>
            <w:proofErr w:type="spellEnd"/>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4851ED">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4851ED">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4851ED">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4851ED">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4851ED">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4851ED">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4851ED">
            <w:pPr>
              <w:spacing w:after="14" w:line="259" w:lineRule="auto"/>
              <w:ind w:left="0" w:right="55" w:firstLine="0"/>
              <w:jc w:val="center"/>
            </w:pPr>
            <w:r>
              <w:t xml:space="preserve">Wartość pomocy brutto </w:t>
            </w:r>
          </w:p>
          <w:p w14:paraId="45120DC8" w14:textId="77777777" w:rsidR="009E4C46" w:rsidRDefault="004851ED">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4851ED">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4851ED">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4851ED">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4851ED">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4851ED">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4851ED">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4851ED">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4851ED">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4851ED">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4851ED">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4851ED">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4851ED">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4851ED">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4851ED">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4851ED">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4851ED">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4851ED">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4851ED">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4851ED">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4851ED">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4851ED">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4851ED">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4851ED">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4851ED">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4851ED">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4851ED">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4851ED">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4851ED">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4851ED">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4851ED">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4851ED">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4851ED">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4851ED">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4851ED">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4851ED">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4851ED">
            <w:pPr>
              <w:spacing w:after="0" w:line="259" w:lineRule="auto"/>
              <w:ind w:left="0" w:right="0" w:firstLine="0"/>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4851ED">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4851ED" w:rsidP="009B316E">
            <w:pPr>
              <w:spacing w:after="16" w:line="259" w:lineRule="auto"/>
              <w:ind w:left="0" w:right="0" w:firstLine="0"/>
              <w:jc w:val="left"/>
            </w:pPr>
            <w:r>
              <w:rPr>
                <w:sz w:val="21"/>
              </w:rPr>
              <w:t xml:space="preserve"> </w:t>
            </w:r>
          </w:p>
        </w:tc>
      </w:tr>
    </w:tbl>
    <w:p w14:paraId="6065CC81" w14:textId="77777777" w:rsidR="009E4C46" w:rsidRDefault="004851ED">
      <w:pPr>
        <w:spacing w:after="0" w:line="259" w:lineRule="auto"/>
        <w:ind w:left="5" w:right="0" w:firstLine="0"/>
      </w:pPr>
      <w:r>
        <w:rPr>
          <w:rFonts w:ascii="Calibri" w:eastAsia="Calibri" w:hAnsi="Calibri" w:cs="Calibri"/>
          <w:sz w:val="21"/>
        </w:rPr>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4851ED">
            <w:pPr>
              <w:spacing w:after="0" w:line="259" w:lineRule="auto"/>
              <w:ind w:left="0" w:right="0" w:firstLine="0"/>
              <w:jc w:val="left"/>
            </w:pP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4851ED">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4851ED">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4851ED">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4851ED">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4851ED">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4851ED">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4851ED">
            <w:pPr>
              <w:spacing w:after="16" w:line="259" w:lineRule="auto"/>
              <w:ind w:left="0" w:right="0" w:firstLine="0"/>
              <w:jc w:val="left"/>
            </w:pPr>
            <w:r>
              <w:rPr>
                <w:sz w:val="21"/>
              </w:rPr>
              <w:t xml:space="preserve"> </w:t>
            </w:r>
          </w:p>
          <w:p w14:paraId="350F9793" w14:textId="77777777" w:rsidR="009E4C46" w:rsidRDefault="004851ED">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4851ED">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4851ED">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4851ED">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4851ED">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4851ED">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4851ED">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4851ED">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4851ED">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4851ED">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4851ED">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4851ED">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4851ED">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4851ED">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4851ED">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4851ED">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4851ED">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036" style="width:472.667pt;height:46.3556pt;mso-position-horizontal-relative:char;mso-position-vertical-relative:line" coordsize="60028,5887">
                      <v:rect id="Rectangle 2566" style="position:absolute;width:447;height:1628;left:687;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69" style="position:absolute;width:447;height:1628;left:345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2" style="position:absolute;width:895;height:1628;left:605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73" style="position:absolute;width:447;height:1628;left:6732;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6" style="position:absolute;width:447;height:1628;left:864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9" style="position:absolute;width:447;height:1628;left:1123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2" style="position:absolute;width:895;height:1628;left:1382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83" style="position:absolute;width:447;height:1628;left:145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6" style="position:absolute;width:447;height:1628;left:16436;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9" style="position:absolute;width:447;height:1628;left:1902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2" style="position:absolute;width:447;height:1628;left:2161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5" style="position:absolute;width:447;height:1628;left:242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shape id="Shape 27416" style="position:absolute;width:91;height:91;left:0;top:0;" coordsize="9144,9144" path="m0,0l9144,0l9144,9144l0,9144l0,0">
                        <v:stroke weight="0pt" endcap="flat" joinstyle="miter" miterlimit="10" on="false" color="#000000" opacity="0"/>
                        <v:fill on="true" color="#000000"/>
                      </v:shape>
                      <v:shape id="Shape 27417" style="position:absolute;width:2709;height:91;left:58;top:0;" coordsize="270955,9144" path="m0,0l270955,0l270955,9144l0,9144l0,0">
                        <v:stroke weight="0pt" endcap="flat" joinstyle="miter" miterlimit="10" on="false" color="#000000" opacity="0"/>
                        <v:fill on="true" color="#000000"/>
                      </v:shape>
                      <v:shape id="Shape 27418" style="position:absolute;width:91;height:91;left:2768;top:0;" coordsize="9144,9144" path="m0,0l9144,0l9144,9144l0,9144l0,0">
                        <v:stroke weight="0pt" endcap="flat" joinstyle="miter" miterlimit="10" on="false" color="#000000" opacity="0"/>
                        <v:fill on="true" color="#000000"/>
                      </v:shape>
                      <v:shape id="Shape 27419" style="position:absolute;width:2545;height:91;left:2826;top:0;" coordsize="254571,9144" path="m0,0l254571,0l254571,9144l0,9144l0,0">
                        <v:stroke weight="0pt" endcap="flat" joinstyle="miter" miterlimit="10" on="false" color="#000000" opacity="0"/>
                        <v:fill on="true" color="#000000"/>
                      </v:shape>
                      <v:shape id="Shape 27420" style="position:absolute;width:91;height:91;left:5372;top:0;" coordsize="9144,9144" path="m0,0l9144,0l9144,9144l0,9144l0,0">
                        <v:stroke weight="0pt" endcap="flat" joinstyle="miter" miterlimit="10" on="false" color="#000000" opacity="0"/>
                        <v:fill on="true" color="#000000"/>
                      </v:shape>
                      <v:shape id="Shape 27421" style="position:absolute;width:91;height:91;left:7961;top:0;" coordsize="9144,9144" path="m0,0l9144,0l9144,9144l0,9144l0,0">
                        <v:stroke weight="0pt" endcap="flat" joinstyle="miter" miterlimit="10" on="false" color="#000000" opacity="0"/>
                        <v:fill on="true" color="#000000"/>
                      </v:shape>
                      <v:shape id="Shape 27422" style="position:absolute;width:2531;height:91;left:8019;top:0;" coordsize="253111,9144" path="m0,0l253111,0l253111,9144l0,9144l0,0">
                        <v:stroke weight="0pt" endcap="flat" joinstyle="miter" miterlimit="10" on="false" color="#000000" opacity="0"/>
                        <v:fill on="true" color="#000000"/>
                      </v:shape>
                      <v:shape id="Shape 27423" style="position:absolute;width:91;height:91;left:10550;top:0;" coordsize="9144,9144" path="m0,0l9144,0l9144,9144l0,9144l0,0">
                        <v:stroke weight="0pt" endcap="flat" joinstyle="miter" miterlimit="10" on="false" color="#000000" opacity="0"/>
                        <v:fill on="true" color="#000000"/>
                      </v:shape>
                      <v:shape id="Shape 27424" style="position:absolute;width:2531;height:91;left:10609;top:0;" coordsize="253111,9144" path="m0,0l253111,0l253111,9144l0,9144l0,0">
                        <v:stroke weight="0pt" endcap="flat" joinstyle="miter" miterlimit="10" on="false" color="#000000" opacity="0"/>
                        <v:fill on="true" color="#000000"/>
                      </v:shape>
                      <v:shape id="Shape 27425" style="position:absolute;width:91;height:91;left:13140;top:0;" coordsize="9144,9144" path="m0,0l9144,0l9144,9144l0,9144l0,0">
                        <v:stroke weight="0pt" endcap="flat" joinstyle="miter" miterlimit="10" on="false" color="#000000" opacity="0"/>
                        <v:fill on="true" color="#000000"/>
                      </v:shape>
                      <v:shape id="Shape 27426" style="position:absolute;width:2548;height:91;left:13199;top:0;" coordsize="254864,9144" path="m0,0l254864,0l254864,9144l0,9144l0,0">
                        <v:stroke weight="0pt" endcap="flat" joinstyle="miter" miterlimit="10" on="false" color="#000000" opacity="0"/>
                        <v:fill on="true" color="#ffffff"/>
                      </v:shape>
                      <v:shape id="Shape 27427" style="position:absolute;width:91;height:91;left:15748;top:0;" coordsize="9144,9144" path="m0,0l9144,0l9144,9144l0,9144l0,0">
                        <v:stroke weight="0pt" endcap="flat" joinstyle="miter" miterlimit="10" on="false" color="#000000" opacity="0"/>
                        <v:fill on="true" color="#000000"/>
                      </v:shape>
                      <v:shape id="Shape 27428" style="position:absolute;width:2531;height:91;left:15806;top:0;" coordsize="253111,9144" path="m0,0l253111,0l253111,9144l0,9144l0,0">
                        <v:stroke weight="0pt" endcap="flat" joinstyle="miter" miterlimit="10" on="false" color="#000000" opacity="0"/>
                        <v:fill on="true" color="#000000"/>
                      </v:shape>
                      <v:shape id="Shape 27429" style="position:absolute;width:91;height:91;left:18338;top:0;" coordsize="9144,9144" path="m0,0l9144,0l9144,9144l0,9144l0,0">
                        <v:stroke weight="0pt" endcap="flat" joinstyle="miter" miterlimit="10" on="false" color="#000000" opacity="0"/>
                        <v:fill on="true" color="#000000"/>
                      </v:shape>
                      <v:shape id="Shape 27430" style="position:absolute;width:2531;height:91;left:18396;top:0;" coordsize="253111,9144" path="m0,0l253111,0l253111,9144l0,9144l0,0">
                        <v:stroke weight="0pt" endcap="flat" joinstyle="miter" miterlimit="10" on="false" color="#000000" opacity="0"/>
                        <v:fill on="true" color="#000000"/>
                      </v:shape>
                      <v:shape id="Shape 27431" style="position:absolute;width:91;height:91;left:20927;top:0;" coordsize="9144,9144" path="m0,0l9144,0l9144,9144l0,9144l0,0">
                        <v:stroke weight="0pt" endcap="flat" joinstyle="miter" miterlimit="10" on="false" color="#000000" opacity="0"/>
                        <v:fill on="true" color="#000000"/>
                      </v:shape>
                      <v:shape id="Shape 27432" style="position:absolute;width:2531;height:91;left:20986;top:0;" coordsize="253111,9144" path="m0,0l253111,0l253111,9144l0,9144l0,0">
                        <v:stroke weight="0pt" endcap="flat" joinstyle="miter" miterlimit="10" on="false" color="#000000" opacity="0"/>
                        <v:fill on="true" color="#000000"/>
                      </v:shape>
                      <v:shape id="Shape 27433" style="position:absolute;width:91;height:91;left:23517;top:0;" coordsize="9144,9144" path="m0,0l9144,0l9144,9144l0,9144l0,0">
                        <v:stroke weight="0pt" endcap="flat" joinstyle="miter" miterlimit="10" on="false" color="#000000" opacity="0"/>
                        <v:fill on="true" color="#000000"/>
                      </v:shape>
                      <v:shape id="Shape 27434" style="position:absolute;width:2531;height:91;left:23575;top:0;" coordsize="253111,9144" path="m0,0l253111,0l253111,9144l0,9144l0,0">
                        <v:stroke weight="0pt" endcap="flat" joinstyle="miter" miterlimit="10" on="false" color="#000000" opacity="0"/>
                        <v:fill on="true" color="#000000"/>
                      </v:shape>
                      <v:shape id="Shape 27435" style="position:absolute;width:91;height:91;left:26106;top:0;" coordsize="9144,9144" path="m0,0l9144,0l9144,9144l0,9144l0,0">
                        <v:stroke weight="0pt" endcap="flat" joinstyle="miter" miterlimit="10" on="false" color="#000000" opacity="0"/>
                        <v:fill on="true" color="#000000"/>
                      </v:shape>
                      <v:shape id="Shape 27436" style="position:absolute;width:91;height:2592;left:0;top:58;" coordsize="9144,259258" path="m0,0l9144,0l9144,259258l0,259258l0,0">
                        <v:stroke weight="0pt" endcap="flat" joinstyle="miter" miterlimit="10" on="false" color="#000000" opacity="0"/>
                        <v:fill on="true" color="#000000"/>
                      </v:shape>
                      <v:shape id="Shape 27437" style="position:absolute;width:91;height:91;left:0;top:2650;" coordsize="9144,9144" path="m0,0l9144,0l9144,9144l0,9144l0,0">
                        <v:stroke weight="0pt" endcap="flat" joinstyle="miter" miterlimit="10" on="false" color="#000000" opacity="0"/>
                        <v:fill on="true" color="#000000"/>
                      </v:shape>
                      <v:shape id="Shape 27438" style="position:absolute;width:2709;height:91;left:58;top:2650;" coordsize="270955,9144" path="m0,0l270955,0l270955,9144l0,9144l0,0">
                        <v:stroke weight="0pt" endcap="flat" joinstyle="miter" miterlimit="10" on="false" color="#000000" opacity="0"/>
                        <v:fill on="true" color="#000000"/>
                      </v:shape>
                      <v:shape id="Shape 27439" style="position:absolute;width:91;height:2592;left:2768;top:58;" coordsize="9144,259258" path="m0,0l9144,0l9144,259258l0,259258l0,0">
                        <v:stroke weight="0pt" endcap="flat" joinstyle="miter" miterlimit="10" on="false" color="#000000" opacity="0"/>
                        <v:fill on="true" color="#000000"/>
                      </v:shape>
                      <v:shape id="Shape 27440" style="position:absolute;width:91;height:91;left:2768;top:2650;" coordsize="9144,9144" path="m0,0l9144,0l9144,9144l0,9144l0,0">
                        <v:stroke weight="0pt" endcap="flat" joinstyle="miter" miterlimit="10" on="false" color="#000000" opacity="0"/>
                        <v:fill on="true" color="#000000"/>
                      </v:shape>
                      <v:shape id="Shape 27441" style="position:absolute;width:2545;height:91;left:2826;top:2650;" coordsize="254571,9144" path="m0,0l254571,0l254571,9144l0,9144l0,0">
                        <v:stroke weight="0pt" endcap="flat" joinstyle="miter" miterlimit="10" on="false" color="#000000" opacity="0"/>
                        <v:fill on="true" color="#000000"/>
                      </v:shape>
                      <v:shape id="Shape 27442" style="position:absolute;width:91;height:2592;left:5372;top:58;" coordsize="9144,259258" path="m0,0l9144,0l9144,259258l0,259258l0,0">
                        <v:stroke weight="0pt" endcap="flat" joinstyle="miter" miterlimit="10" on="false" color="#000000" opacity="0"/>
                        <v:fill on="true" color="#000000"/>
                      </v:shape>
                      <v:shape id="Shape 27443" style="position:absolute;width:91;height:91;left:5372;top:2650;" coordsize="9144,9144" path="m0,0l9144,0l9144,9144l0,9144l0,0">
                        <v:stroke weight="0pt" endcap="flat" joinstyle="miter" miterlimit="10" on="false" color="#000000" opacity="0"/>
                        <v:fill on="true" color="#000000"/>
                      </v:shape>
                      <v:shape id="Shape 27444" style="position:absolute;width:91;height:2592;left:7961;top:58;" coordsize="9144,259258" path="m0,0l9144,0l9144,259258l0,259258l0,0">
                        <v:stroke weight="0pt" endcap="flat" joinstyle="miter" miterlimit="10" on="false" color="#000000" opacity="0"/>
                        <v:fill on="true" color="#000000"/>
                      </v:shape>
                      <v:shape id="Shape 27445" style="position:absolute;width:91;height:91;left:7961;top:2650;" coordsize="9144,9144" path="m0,0l9144,0l9144,9144l0,9144l0,0">
                        <v:stroke weight="0pt" endcap="flat" joinstyle="miter" miterlimit="10" on="false" color="#000000" opacity="0"/>
                        <v:fill on="true" color="#000000"/>
                      </v:shape>
                      <v:shape id="Shape 27446" style="position:absolute;width:2531;height:91;left:8019;top:2650;" coordsize="253111,9144" path="m0,0l253111,0l253111,9144l0,9144l0,0">
                        <v:stroke weight="0pt" endcap="flat" joinstyle="miter" miterlimit="10" on="false" color="#000000" opacity="0"/>
                        <v:fill on="true" color="#000000"/>
                      </v:shape>
                      <v:shape id="Shape 27447" style="position:absolute;width:91;height:2592;left:10550;top:58;" coordsize="9144,259258" path="m0,0l9144,0l9144,259258l0,259258l0,0">
                        <v:stroke weight="0pt" endcap="flat" joinstyle="miter" miterlimit="10" on="false" color="#000000" opacity="0"/>
                        <v:fill on="true" color="#000000"/>
                      </v:shape>
                      <v:shape id="Shape 27448" style="position:absolute;width:91;height:91;left:10550;top:2650;" coordsize="9144,9144" path="m0,0l9144,0l9144,9144l0,9144l0,0">
                        <v:stroke weight="0pt" endcap="flat" joinstyle="miter" miterlimit="10" on="false" color="#000000" opacity="0"/>
                        <v:fill on="true" color="#000000"/>
                      </v:shape>
                      <v:shape id="Shape 27449" style="position:absolute;width:2531;height:91;left:10609;top:2650;" coordsize="253111,9144" path="m0,0l253111,0l253111,9144l0,9144l0,0">
                        <v:stroke weight="0pt" endcap="flat" joinstyle="miter" miterlimit="10" on="false" color="#000000" opacity="0"/>
                        <v:fill on="true" color="#000000"/>
                      </v:shape>
                      <v:shape id="Shape 27450" style="position:absolute;width:91;height:2592;left:13140;top:58;" coordsize="9144,259258" path="m0,0l9144,0l9144,259258l0,259258l0,0">
                        <v:stroke weight="0pt" endcap="flat" joinstyle="miter" miterlimit="10" on="false" color="#000000" opacity="0"/>
                        <v:fill on="true" color="#000000"/>
                      </v:shape>
                      <v:shape id="Shape 27451" style="position:absolute;width:91;height:91;left:13140;top:2650;" coordsize="9144,9144" path="m0,0l9144,0l9144,9144l0,9144l0,0">
                        <v:stroke weight="0pt" endcap="flat" joinstyle="miter" miterlimit="10" on="false" color="#000000" opacity="0"/>
                        <v:fill on="true" color="#000000"/>
                      </v:shape>
                      <v:shape id="Shape 27452" style="position:absolute;width:91;height:2592;left:15748;top:58;" coordsize="9144,259258" path="m0,0l9144,0l9144,259258l0,259258l0,0">
                        <v:stroke weight="0pt" endcap="flat" joinstyle="miter" miterlimit="10" on="false" color="#000000" opacity="0"/>
                        <v:fill on="true" color="#000000"/>
                      </v:shape>
                      <v:shape id="Shape 27453" style="position:absolute;width:91;height:91;left:15748;top:2650;" coordsize="9144,9144" path="m0,0l9144,0l9144,9144l0,9144l0,0">
                        <v:stroke weight="0pt" endcap="flat" joinstyle="miter" miterlimit="10" on="false" color="#000000" opacity="0"/>
                        <v:fill on="true" color="#000000"/>
                      </v:shape>
                      <v:shape id="Shape 27454" style="position:absolute;width:2531;height:91;left:15806;top:2650;" coordsize="253111,9144" path="m0,0l253111,0l253111,9144l0,9144l0,0">
                        <v:stroke weight="0pt" endcap="flat" joinstyle="miter" miterlimit="10" on="false" color="#000000" opacity="0"/>
                        <v:fill on="true" color="#000000"/>
                      </v:shape>
                      <v:shape id="Shape 27455" style="position:absolute;width:91;height:2592;left:18338;top:58;" coordsize="9144,259258" path="m0,0l9144,0l9144,259258l0,259258l0,0">
                        <v:stroke weight="0pt" endcap="flat" joinstyle="miter" miterlimit="10" on="false" color="#000000" opacity="0"/>
                        <v:fill on="true" color="#000000"/>
                      </v:shape>
                      <v:shape id="Shape 27456" style="position:absolute;width:91;height:91;left:18338;top:2650;" coordsize="9144,9144" path="m0,0l9144,0l9144,9144l0,9144l0,0">
                        <v:stroke weight="0pt" endcap="flat" joinstyle="miter" miterlimit="10" on="false" color="#000000" opacity="0"/>
                        <v:fill on="true" color="#000000"/>
                      </v:shape>
                      <v:shape id="Shape 27457" style="position:absolute;width:2531;height:91;left:18396;top:2650;" coordsize="253111,9144" path="m0,0l253111,0l253111,9144l0,9144l0,0">
                        <v:stroke weight="0pt" endcap="flat" joinstyle="miter" miterlimit="10" on="false" color="#000000" opacity="0"/>
                        <v:fill on="true" color="#000000"/>
                      </v:shape>
                      <v:shape id="Shape 27458" style="position:absolute;width:91;height:2592;left:20927;top:58;" coordsize="9144,259258" path="m0,0l9144,0l9144,259258l0,259258l0,0">
                        <v:stroke weight="0pt" endcap="flat" joinstyle="miter" miterlimit="10" on="false" color="#000000" opacity="0"/>
                        <v:fill on="true" color="#000000"/>
                      </v:shape>
                      <v:shape id="Shape 27459" style="position:absolute;width:91;height:91;left:20927;top:2650;" coordsize="9144,9144" path="m0,0l9144,0l9144,9144l0,9144l0,0">
                        <v:stroke weight="0pt" endcap="flat" joinstyle="miter" miterlimit="10" on="false" color="#000000" opacity="0"/>
                        <v:fill on="true" color="#000000"/>
                      </v:shape>
                      <v:shape id="Shape 27460" style="position:absolute;width:2531;height:91;left:20986;top:2650;" coordsize="253111,9144" path="m0,0l253111,0l253111,9144l0,9144l0,0">
                        <v:stroke weight="0pt" endcap="flat" joinstyle="miter" miterlimit="10" on="false" color="#000000" opacity="0"/>
                        <v:fill on="true" color="#000000"/>
                      </v:shape>
                      <v:shape id="Shape 27461" style="position:absolute;width:91;height:2592;left:23517;top:58;" coordsize="9144,259258" path="m0,0l9144,0l9144,259258l0,259258l0,0">
                        <v:stroke weight="0pt" endcap="flat" joinstyle="miter" miterlimit="10" on="false" color="#000000" opacity="0"/>
                        <v:fill on="true" color="#000000"/>
                      </v:shape>
                      <v:shape id="Shape 27462" style="position:absolute;width:91;height:91;left:23517;top:2650;" coordsize="9144,9144" path="m0,0l9144,0l9144,9144l0,9144l0,0">
                        <v:stroke weight="0pt" endcap="flat" joinstyle="miter" miterlimit="10" on="false" color="#000000" opacity="0"/>
                        <v:fill on="true" color="#000000"/>
                      </v:shape>
                      <v:shape id="Shape 27463" style="position:absolute;width:2531;height:91;left:23575;top:2650;" coordsize="253111,9144" path="m0,0l253111,0l253111,9144l0,9144l0,0">
                        <v:stroke weight="0pt" endcap="flat" joinstyle="miter" miterlimit="10" on="false" color="#000000" opacity="0"/>
                        <v:fill on="true" color="#000000"/>
                      </v:shape>
                      <v:shape id="Shape 27464" style="position:absolute;width:91;height:2592;left:26106;top:58;" coordsize="9144,259258" path="m0,0l9144,0l9144,259258l0,259258l0,0">
                        <v:stroke weight="0pt" endcap="flat" joinstyle="miter" miterlimit="10" on="false" color="#000000" opacity="0"/>
                        <v:fill on="true" color="#000000"/>
                      </v:shape>
                      <v:shape id="Shape 27465" style="position:absolute;width:91;height:91;left:26106;top:2650;" coordsize="9144,9144" path="m0,0l9144,0l9144,9144l0,9144l0,0">
                        <v:stroke weight="0pt" endcap="flat" joinstyle="miter" miterlimit="10" on="false" color="#000000" opacity="0"/>
                        <v:fill on="true" color="#000000"/>
                      </v:shape>
                      <v:shape id="Shape 27466" style="position:absolute;width:60028;height:1916;left:0;top:2709;" coordsize="6002858,191656" path="m0,0l6002858,0l6002858,191656l0,191656l0,0">
                        <v:stroke weight="0pt" endcap="flat" joinstyle="miter" miterlimit="10" on="false" color="#000000" opacity="0"/>
                        <v:fill on="true" color="#ffffff"/>
                      </v:shape>
                      <v:rect id="Rectangle 2660" style="position:absolute;width:2688;height:1628;left:0;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d</w:t>
                              </w:r>
                            </w:p>
                          </w:txbxContent>
                        </v:textbox>
                      </v:rect>
                      <v:rect id="Rectangle 2661" style="position:absolute;width:19122;height:1628;left:2021;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zień              miesiąc          </w:t>
                              </w:r>
                            </w:p>
                          </w:txbxContent>
                        </v:textbox>
                      </v:rect>
                      <v:rect id="Rectangle 2662" style="position:absolute;width:4922;height:1628;left:16406;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3" style="position:absolute;width:2391;height:1628;left:20093;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rok</w:t>
                              </w:r>
                            </w:p>
                          </w:txbxContent>
                        </v:textbox>
                      </v:rect>
                      <v:rect id="Rectangle 2664" style="position:absolute;width:447;height:1628;left:21877;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6" style="position:absolute;width:364;height:1327;left: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7" style="position:absolute;width:364;height:1327;left:10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8" style="position:absolute;width:364;height:1327;left:208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9" style="position:absolute;width:364;height:1327;left:311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0" style="position:absolute;width:364;height:1327;left:4143;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1" style="position:absolute;width:364;height:1327;left:5182;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2" style="position:absolute;width:364;height:1327;left:622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3" style="position:absolute;width:364;height:1327;left:725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4" style="position:absolute;width:364;height:1327;left:8298;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5" style="position:absolute;width:364;height:1327;left:9337;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6" style="position:absolute;width:364;height:1327;left:1036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7" style="position:absolute;width:364;height:1327;left:1140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8" style="position:absolute;width:364;height:1327;left:124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9" style="position:absolute;width:364;height:1327;left:1347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4851ED">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4851ED">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4851ED">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4851ED">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4851ED">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4851ED">
            <w:pPr>
              <w:spacing w:after="0" w:line="259" w:lineRule="auto"/>
              <w:ind w:left="0" w:right="0" w:firstLine="0"/>
              <w:jc w:val="left"/>
            </w:pPr>
            <w:r>
              <w:rPr>
                <w:b/>
              </w:rPr>
              <w:t xml:space="preserve"> </w:t>
            </w:r>
          </w:p>
        </w:tc>
      </w:tr>
    </w:tbl>
    <w:p w14:paraId="301CA7CA" w14:textId="77777777" w:rsidR="009E4C46" w:rsidRDefault="004851ED">
      <w:pPr>
        <w:spacing w:after="0" w:line="259" w:lineRule="auto"/>
        <w:ind w:left="28" w:right="0" w:firstLine="0"/>
        <w:jc w:val="left"/>
      </w:pPr>
      <w:r>
        <w:rPr>
          <w:rFonts w:ascii="Calibri" w:eastAsia="Calibri" w:hAnsi="Calibri" w:cs="Calibri"/>
          <w:strike/>
          <w:sz w:val="21"/>
        </w:rPr>
        <w:t xml:space="preserve">                                                                                                                                                                                                        </w:t>
      </w:r>
      <w:r>
        <w:rPr>
          <w:rFonts w:ascii="Calibri" w:eastAsia="Calibri" w:hAnsi="Calibri" w:cs="Calibri"/>
          <w:sz w:val="21"/>
        </w:rPr>
        <w:t xml:space="preserve"> </w:t>
      </w:r>
    </w:p>
    <w:p w14:paraId="565DAE7F" w14:textId="77777777" w:rsidR="009E4C46" w:rsidRDefault="004851ED">
      <w:pPr>
        <w:numPr>
          <w:ilvl w:val="0"/>
          <w:numId w:val="1"/>
        </w:numPr>
        <w:ind w:right="97" w:hanging="272"/>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4851ED">
      <w:pPr>
        <w:numPr>
          <w:ilvl w:val="0"/>
          <w:numId w:val="1"/>
        </w:numPr>
        <w:spacing w:after="112" w:line="259" w:lineRule="auto"/>
        <w:ind w:right="97" w:hanging="272"/>
      </w:pPr>
      <w:r>
        <w:t xml:space="preserve">O ile posiada identyfikator podatkowy NIP. </w:t>
      </w:r>
    </w:p>
    <w:p w14:paraId="7F865D14" w14:textId="77777777" w:rsidR="009E4C46" w:rsidRDefault="004851ED">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60ADCBB0" w14:textId="77777777" w:rsidR="009E4C46" w:rsidRDefault="004851ED">
      <w:pPr>
        <w:numPr>
          <w:ilvl w:val="0"/>
          <w:numId w:val="1"/>
        </w:numPr>
        <w:spacing w:after="147"/>
        <w:ind w:right="97" w:hanging="272"/>
      </w:pPr>
      <w:r>
        <w:t xml:space="preserve">Zaznacza się właściwą pozycję znakiem X. </w:t>
      </w:r>
    </w:p>
    <w:p w14:paraId="066C0FDC" w14:textId="77777777" w:rsidR="009E4C46" w:rsidRDefault="004851ED">
      <w:pPr>
        <w:numPr>
          <w:ilvl w:val="0"/>
          <w:numId w:val="1"/>
        </w:numPr>
        <w:ind w:right="97" w:hanging="272"/>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7AA91421" w14:textId="77777777" w:rsidR="009E4C46" w:rsidRDefault="004851ED">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3763272" w14:textId="77777777" w:rsidR="009E4C46" w:rsidRDefault="004851ED">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4851ED">
      <w:pPr>
        <w:numPr>
          <w:ilvl w:val="0"/>
          <w:numId w:val="1"/>
        </w:numPr>
        <w:ind w:right="97" w:hanging="272"/>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6D7877AE" w14:textId="77777777" w:rsidR="009E4C46" w:rsidRDefault="004851ED">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4194524F" w14:textId="77777777" w:rsidR="009E4C46" w:rsidRDefault="004851ED">
      <w:pPr>
        <w:numPr>
          <w:ilvl w:val="0"/>
          <w:numId w:val="1"/>
        </w:numPr>
        <w:ind w:right="97" w:hanging="272"/>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4851ED">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4851ED">
      <w:pPr>
        <w:numPr>
          <w:ilvl w:val="0"/>
          <w:numId w:val="1"/>
        </w:numPr>
        <w:spacing w:after="129"/>
        <w:ind w:right="97" w:hanging="272"/>
      </w:pPr>
      <w:r>
        <w:t xml:space="preserve">Dotyczy wyłącznie producentów. </w:t>
      </w:r>
    </w:p>
    <w:p w14:paraId="2E7A4842" w14:textId="77777777" w:rsidR="009E4C46" w:rsidRDefault="004851ED">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432C85F" w14:textId="77777777" w:rsidR="009E4C46" w:rsidRDefault="004851ED">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4B3DA76C" w14:textId="77777777" w:rsidR="009E4C46" w:rsidRDefault="004851ED">
      <w:pPr>
        <w:numPr>
          <w:ilvl w:val="0"/>
          <w:numId w:val="1"/>
        </w:numPr>
        <w:ind w:right="97" w:hanging="272"/>
      </w:pPr>
      <w:r>
        <w:t xml:space="preserve">Wypełnia się zgodnie z „Instrukcją wypełnienia tabeli w części D formularza”. </w:t>
      </w:r>
    </w:p>
    <w:p w14:paraId="174CBBF2" w14:textId="77777777" w:rsidR="009E4C46" w:rsidRDefault="004851ED">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4851ED">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4851ED">
            <w:pPr>
              <w:spacing w:after="0" w:line="259" w:lineRule="auto"/>
              <w:ind w:left="0" w:right="0" w:firstLine="0"/>
              <w:jc w:val="left"/>
            </w:pPr>
            <w:r>
              <w:rPr>
                <w:b/>
                <w:sz w:val="21"/>
              </w:rPr>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4851ED">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4851ED">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4851ED">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4851ED">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4851ED">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1"/>
              </w:rPr>
              <w:t>późn</w:t>
            </w:r>
            <w:proofErr w:type="spellEnd"/>
            <w:r>
              <w:rPr>
                <w:sz w:val="21"/>
              </w:rPr>
              <w:t xml:space="preserve">.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4851ED">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4851ED">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4851ED">
      <w:pPr>
        <w:spacing w:after="0" w:line="259" w:lineRule="auto"/>
        <w:ind w:left="14" w:right="0" w:firstLine="0"/>
      </w:pPr>
      <w:r>
        <w:rPr>
          <w:rFonts w:ascii="Calibri" w:eastAsia="Calibri" w:hAnsi="Calibri" w:cs="Calibri"/>
          <w:sz w:val="21"/>
        </w:rPr>
        <w:t xml:space="preserve"> </w:t>
      </w:r>
    </w:p>
    <w:sectPr w:rsidR="009E4C46" w:rsidSect="009B316E">
      <w:headerReference w:type="even" r:id="rId7"/>
      <w:headerReference w:type="default" r:id="rId8"/>
      <w:headerReference w:type="first" r:id="rId9"/>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86EB" w14:textId="77777777" w:rsidR="00A40F0B" w:rsidRDefault="00A40F0B">
      <w:pPr>
        <w:spacing w:after="0" w:line="240" w:lineRule="auto"/>
      </w:pPr>
      <w:r>
        <w:separator/>
      </w:r>
    </w:p>
  </w:endnote>
  <w:endnote w:type="continuationSeparator" w:id="0">
    <w:p w14:paraId="71C842FA" w14:textId="77777777" w:rsidR="00A40F0B" w:rsidRDefault="00A4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2350" w14:textId="77777777" w:rsidR="00A40F0B" w:rsidRDefault="00A40F0B">
      <w:pPr>
        <w:spacing w:after="0" w:line="243" w:lineRule="auto"/>
        <w:ind w:left="272" w:right="103" w:hanging="272"/>
      </w:pPr>
      <w:r>
        <w:separator/>
      </w:r>
    </w:p>
  </w:footnote>
  <w:footnote w:type="continuationSeparator" w:id="0">
    <w:p w14:paraId="550D3594" w14:textId="77777777" w:rsidR="00A40F0B" w:rsidRDefault="00A40F0B">
      <w:pPr>
        <w:spacing w:after="0" w:line="243" w:lineRule="auto"/>
        <w:ind w:left="272" w:right="103" w:hanging="272"/>
      </w:pPr>
      <w:r>
        <w:continuationSeparator/>
      </w:r>
    </w:p>
  </w:footnote>
  <w:footnote w:id="1">
    <w:p w14:paraId="4431ABAF" w14:textId="77777777" w:rsidR="009E4C46" w:rsidRDefault="004851ED">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D6" w14:textId="77777777" w:rsidR="009E4C46" w:rsidRDefault="004851ED">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4851ED">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02A" w14:textId="77777777" w:rsidR="009E4C46" w:rsidRDefault="004851ED">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4851ED">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11567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6"/>
    <w:rsid w:val="00126466"/>
    <w:rsid w:val="00315D92"/>
    <w:rsid w:val="003A5B74"/>
    <w:rsid w:val="004851ED"/>
    <w:rsid w:val="009B316E"/>
    <w:rsid w:val="009E4C46"/>
    <w:rsid w:val="00A02057"/>
    <w:rsid w:val="00A40F0B"/>
    <w:rsid w:val="00A5621D"/>
    <w:rsid w:val="00D02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F389"/>
  <w15:docId w15:val="{60E9043D-822A-47FA-B486-CE251F83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2631</Words>
  <Characters>15786</Characters>
  <Application>Microsoft Office Word</Application>
  <DocSecurity>4</DocSecurity>
  <Lines>131</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keywords/>
  <cp:lastModifiedBy>Włodzimierz Tupaj</cp:lastModifiedBy>
  <cp:revision>2</cp:revision>
  <dcterms:created xsi:type="dcterms:W3CDTF">2026-03-06T07:06:00Z</dcterms:created>
  <dcterms:modified xsi:type="dcterms:W3CDTF">2026-03-06T07:06:00Z</dcterms:modified>
</cp:coreProperties>
</file>